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C547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四川蜀道养护集团有限公司川中区域中心</w:t>
      </w:r>
    </w:p>
    <w:p w14:paraId="53DC7F5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地质灾害评估服务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项目流标公示</w:t>
      </w:r>
    </w:p>
    <w:p w14:paraId="65FB9ED0">
      <w:pPr>
        <w:rPr>
          <w:rFonts w:hint="eastAsia"/>
          <w:lang w:val="en-US" w:eastAsia="zh-CN"/>
        </w:rPr>
      </w:pPr>
    </w:p>
    <w:p w14:paraId="33A363C4">
      <w:pPr>
        <w:rPr>
          <w:rFonts w:hint="eastAsia"/>
          <w:lang w:val="en-US" w:eastAsia="zh-CN"/>
        </w:rPr>
      </w:pPr>
    </w:p>
    <w:p w14:paraId="0128D88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center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四川蜀道养护集团有限公司川中区域中心于2025年8</w:t>
      </w:r>
    </w:p>
    <w:p w14:paraId="3A6D3BE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月20日对川中区域中心地质灾害评估服务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项目进行公开招标。截止投标文件递交时间，投标人不足3家，本项目做流标处理。</w:t>
      </w:r>
    </w:p>
    <w:p w14:paraId="0A8303A3">
      <w:pPr>
        <w:rPr>
          <w:rFonts w:hint="eastAsia"/>
          <w:lang w:val="en-US" w:eastAsia="zh-CN"/>
        </w:rPr>
      </w:pPr>
    </w:p>
    <w:p w14:paraId="03C568DB">
      <w:pPr>
        <w:rPr>
          <w:rFonts w:hint="default"/>
          <w:lang w:val="en-US" w:eastAsia="zh-CN"/>
        </w:rPr>
      </w:pPr>
      <w:bookmarkStart w:id="0" w:name="_GoBack"/>
      <w:bookmarkEnd w:id="0"/>
    </w:p>
    <w:p w14:paraId="605A22A4">
      <w:pPr>
        <w:jc w:val="center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 xml:space="preserve">               </w:t>
      </w:r>
      <w:r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18782251002</w:t>
      </w:r>
    </w:p>
    <w:p w14:paraId="728840E9">
      <w:pPr>
        <w:jc w:val="right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四川蜀道养护集团有限公司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川中区域中心</w:t>
      </w:r>
    </w:p>
    <w:p w14:paraId="77BE5EC8">
      <w:pPr>
        <w:jc w:val="center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 xml:space="preserve">                2025年8月20日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9CF2064"/>
    <w:rsid w:val="7DC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20" w:firstLineChars="200"/>
    </w:p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等线" w:eastAsia="等线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 First Indent 2"/>
    <w:basedOn w:val="3"/>
    <w:next w:val="2"/>
    <w:unhideWhenUsed/>
    <w:qFormat/>
    <w:uiPriority w:val="0"/>
  </w:style>
  <w:style w:type="paragraph" w:customStyle="1" w:styleId="8">
    <w:name w:val="正文2"/>
    <w:next w:val="1"/>
    <w:qFormat/>
    <w:uiPriority w:val="0"/>
    <w:pPr>
      <w:spacing w:line="360" w:lineRule="auto"/>
      <w:ind w:firstLine="482"/>
    </w:pPr>
    <w:rPr>
      <w:rFonts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172</Characters>
  <Lines>0</Lines>
  <Paragraphs>0</Paragraphs>
  <TotalTime>2</TotalTime>
  <ScaleCrop>false</ScaleCrop>
  <LinksUpToDate>false</LinksUpToDate>
  <CharactersWithSpaces>172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2025-03-11T05:26:00Z</dcterms:created>
  <dc:creator>WwxX</dc:creator>
  <cp:lastModifiedBy>刘艳红</cp:lastModifiedBy>
  <dcterms:modified xsi:type="dcterms:W3CDTF">2025-08-20T07:24:32Z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3CD074F825574BE2846EA92BB4A833D4_11</vt:lpwstr>
  </property>
  <property fmtid="{D5CDD505-2E9C-101B-9397-08002B2CF9AE}" pid="4" name="KSOTemplateDocerSaveRecord">
    <vt:lpwstr>eyJoZGlkIjoiNjYxYmNiYmM1ODMxNjIxZDQ4M2E5ZjZlNTY5Y2JmNjIiLCJ1c2VySWQiOiIzMTAzODk0NTAifQ==</vt:lpwstr>
  </property>
</Properties>
</file>